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 xml:space="preserve">Title </w:t>
      </w:r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한양신명조" w:hAnsi="Times New Roman" w:cs="Times New Roman"/>
          <w:b/>
          <w:bCs/>
          <w:sz w:val="24"/>
          <w:szCs w:val="24"/>
        </w:rPr>
        <w:t>Abstract (200 words</w:t>
      </w: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)</w:t>
      </w:r>
      <w:r w:rsidRPr="00BB634F"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Purpose</w:t>
      </w:r>
      <w:r w:rsidRPr="00AE5CC7">
        <w:rPr>
          <w:rFonts w:ascii="Times New Roman" w:eastAsia="한양신명조" w:hAnsi="Times New Roman" w:cs="Times New Roman"/>
          <w:sz w:val="24"/>
          <w:szCs w:val="24"/>
        </w:rPr>
        <w:t xml:space="preserve">: 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Methods</w:t>
      </w:r>
      <w:r w:rsidRPr="00AE5CC7">
        <w:rPr>
          <w:rFonts w:ascii="Times New Roman" w:eastAsia="한양신명조" w:hAnsi="Times New Roman" w:cs="Times New Roman"/>
          <w:sz w:val="24"/>
          <w:szCs w:val="24"/>
        </w:rPr>
        <w:t xml:space="preserve">: 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Results</w:t>
      </w:r>
      <w:r w:rsidRPr="00AE5CC7">
        <w:rPr>
          <w:rFonts w:ascii="Times New Roman" w:eastAsia="한양신명조" w:hAnsi="Times New Roman" w:cs="Times New Roman"/>
          <w:sz w:val="24"/>
          <w:szCs w:val="24"/>
        </w:rPr>
        <w:t xml:space="preserve">: 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Conclusion</w:t>
      </w:r>
      <w:r w:rsidRPr="00AE5CC7">
        <w:rPr>
          <w:rFonts w:ascii="Times New Roman" w:eastAsia="한양신명조" w:hAnsi="Times New Roman" w:cs="Times New Roman"/>
          <w:sz w:val="24"/>
          <w:szCs w:val="24"/>
        </w:rPr>
        <w:t xml:space="preserve">: 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Keyword</w:t>
      </w:r>
      <w:r w:rsidR="00E90AB3">
        <w:rPr>
          <w:rFonts w:ascii="Times New Roman" w:eastAsia="한양신명조" w:hAnsi="Times New Roman" w:cs="Times New Roman" w:hint="eastAsia"/>
          <w:b/>
          <w:bCs/>
          <w:sz w:val="24"/>
          <w:szCs w:val="24"/>
        </w:rPr>
        <w:t>s</w:t>
      </w:r>
      <w:r w:rsidRPr="00AE5CC7">
        <w:rPr>
          <w:rFonts w:ascii="Times New Roman" w:eastAsia="한양신명조" w:hAnsi="Times New Roman" w:cs="Times New Roman"/>
          <w:sz w:val="24"/>
          <w:szCs w:val="24"/>
        </w:rPr>
        <w:t xml:space="preserve">: </w:t>
      </w: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F21E8" w:rsidRDefault="009F21E8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50316" w:rsidRDefault="00F50316">
      <w:pPr>
        <w:widowControl/>
        <w:wordWrap/>
        <w:autoSpaceDE/>
        <w:autoSpaceDN/>
        <w:rPr>
          <w:rFonts w:ascii="Times New Roman" w:eastAsia="한양신명조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한양신명조" w:hAnsi="Times New Roman" w:cs="Times New Roman"/>
          <w:b/>
          <w:bCs/>
          <w:sz w:val="24"/>
          <w:szCs w:val="24"/>
        </w:rPr>
        <w:br w:type="page"/>
      </w:r>
    </w:p>
    <w:p w:rsidR="00A6403D" w:rsidRPr="00AE5CC7" w:rsidRDefault="00A6403D" w:rsidP="00A6403D">
      <w:pPr>
        <w:pStyle w:val="a3"/>
        <w:wordWrap/>
        <w:ind w:firstLineChars="1600" w:firstLine="376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한양신명조" w:hAnsi="Times New Roman" w:cs="Times New Roman" w:hint="eastAsia"/>
          <w:b/>
          <w:bCs/>
          <w:sz w:val="24"/>
          <w:szCs w:val="24"/>
        </w:rPr>
        <w:lastRenderedPageBreak/>
        <w:t>I.</w:t>
      </w: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Introduction</w:t>
      </w:r>
      <w:proofErr w:type="spellEnd"/>
    </w:p>
    <w:p w:rsidR="009F21E8" w:rsidRPr="00AE5CC7" w:rsidRDefault="009F21E8" w:rsidP="009F21E8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>double-spaced</w:t>
      </w:r>
      <w:proofErr w:type="gramEnd"/>
      <w:r>
        <w:rPr>
          <w:rFonts w:ascii="Helvetica" w:hAnsi="Helvetica"/>
          <w:color w:val="333333"/>
          <w:sz w:val="18"/>
          <w:szCs w:val="18"/>
          <w:shd w:val="clear" w:color="auto" w:fill="FFFFFF"/>
        </w:rPr>
        <w:t xml:space="preserve"> </w:t>
      </w:r>
    </w:p>
    <w:p w:rsidR="00A6403D" w:rsidRPr="009F21E8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 xml:space="preserve">II. Methods 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>1. Study design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>2. Participants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>3. Measurements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>4. Data collection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>5. Data analysis</w:t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eastAsia="한양신명조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>6. Ethical consideration</w:t>
      </w:r>
    </w:p>
    <w:p w:rsidR="00A6403D" w:rsidRDefault="00A6403D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sz w:val="24"/>
          <w:szCs w:val="24"/>
        </w:rPr>
        <w:t xml:space="preserve"> </w:t>
      </w:r>
      <w:r w:rsidR="007B2CFA">
        <w:rPr>
          <w:rFonts w:ascii="Times New Roman" w:eastAsia="한양신명조" w:hAnsi="Times New Roman" w:cs="Times New Roman" w:hint="eastAsia"/>
          <w:sz w:val="24"/>
          <w:szCs w:val="24"/>
        </w:rPr>
        <w:t xml:space="preserve"> </w:t>
      </w:r>
      <w:r w:rsidRPr="00AE5CC7">
        <w:rPr>
          <w:rFonts w:ascii="Times New Roman" w:eastAsia="한양신명조" w:hAnsi="Times New Roman" w:cs="Times New Roman"/>
          <w:sz w:val="24"/>
          <w:szCs w:val="24"/>
        </w:rPr>
        <w:t>IRB No (***-*</w:t>
      </w:r>
      <w:proofErr w:type="gramStart"/>
      <w:r w:rsidRPr="00AE5CC7">
        <w:rPr>
          <w:rFonts w:ascii="Times New Roman" w:eastAsia="한양신명조" w:hAnsi="Times New Roman" w:cs="Times New Roman"/>
          <w:sz w:val="24"/>
          <w:szCs w:val="24"/>
        </w:rPr>
        <w:t>* )</w:t>
      </w:r>
      <w:proofErr w:type="gramEnd"/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III. Results</w:t>
      </w:r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IV. Discussion</w:t>
      </w:r>
    </w:p>
    <w:p w:rsidR="00A6403D" w:rsidRPr="00AE5CC7" w:rsidRDefault="00A6403D" w:rsidP="00A6403D">
      <w:pPr>
        <w:pStyle w:val="a3"/>
        <w:wordWrap/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403D" w:rsidRDefault="00A6403D" w:rsidP="00A6403D">
      <w:pPr>
        <w:pStyle w:val="a3"/>
        <w:wordWrap/>
        <w:spacing w:line="480" w:lineRule="auto"/>
        <w:jc w:val="center"/>
        <w:rPr>
          <w:rFonts w:ascii="Times New Roman" w:eastAsia="한양신명조" w:hAnsi="Times New Roman" w:cs="Times New Roman"/>
          <w:b/>
          <w:bCs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t>V. Conclusion</w:t>
      </w:r>
    </w:p>
    <w:p w:rsidR="00A6403D" w:rsidRDefault="00A6403D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7B2CFA" w:rsidRDefault="007B2CFA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7B2CFA" w:rsidRDefault="007B2CFA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7B2CFA" w:rsidRDefault="007B2CFA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7B2CFA" w:rsidRDefault="007B2CFA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7B2CFA" w:rsidRDefault="007B2CFA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7B2CFA" w:rsidRPr="00AE5CC7" w:rsidRDefault="007B2CFA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</w:p>
    <w:p w:rsidR="00F50316" w:rsidRDefault="00F50316">
      <w:pPr>
        <w:widowControl/>
        <w:wordWrap/>
        <w:autoSpaceDE/>
        <w:autoSpaceDN/>
        <w:rPr>
          <w:rFonts w:ascii="Times New Roman" w:eastAsia="한양신명조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한양신명조" w:hAnsi="Times New Roman" w:cs="Times New Roman"/>
          <w:b/>
          <w:bCs/>
          <w:sz w:val="24"/>
          <w:szCs w:val="24"/>
        </w:rPr>
        <w:br w:type="page"/>
      </w:r>
    </w:p>
    <w:p w:rsidR="00A6403D" w:rsidRDefault="00A6403D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lastRenderedPageBreak/>
        <w:t>References (separate page)</w:t>
      </w:r>
      <w:r>
        <w:rPr>
          <w:rFonts w:ascii="Times New Roman" w:eastAsia="한양신명조" w:hAnsi="Times New Roman" w:cs="Times New Roman" w:hint="eastAsia"/>
          <w:b/>
          <w:bCs/>
          <w:sz w:val="24"/>
          <w:szCs w:val="24"/>
        </w:rPr>
        <w:t xml:space="preserve"> </w:t>
      </w:r>
    </w:p>
    <w:p w:rsidR="007B2CFA" w:rsidRPr="00AE5CC7" w:rsidRDefault="007B2CFA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0316" w:rsidRDefault="00F50316">
      <w:pPr>
        <w:widowControl/>
        <w:wordWrap/>
        <w:autoSpaceDE/>
        <w:autoSpaceDN/>
        <w:rPr>
          <w:rFonts w:ascii="Times New Roman" w:eastAsia="한양신명조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한양신명조" w:hAnsi="Times New Roman" w:cs="Times New Roman"/>
          <w:b/>
          <w:bCs/>
          <w:sz w:val="24"/>
          <w:szCs w:val="24"/>
        </w:rPr>
        <w:br w:type="page"/>
      </w:r>
    </w:p>
    <w:p w:rsidR="00A6403D" w:rsidRDefault="00A6403D" w:rsidP="00A6403D">
      <w:pPr>
        <w:pStyle w:val="a3"/>
        <w:spacing w:line="480" w:lineRule="auto"/>
        <w:rPr>
          <w:rFonts w:ascii="Times New Roman" w:eastAsia="한양신명조" w:hAnsi="Times New Roman" w:cs="Times New Roman"/>
          <w:b/>
          <w:bCs/>
          <w:sz w:val="24"/>
          <w:szCs w:val="24"/>
        </w:rPr>
      </w:pPr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lastRenderedPageBreak/>
        <w:t>Table (separate page)</w:t>
      </w:r>
    </w:p>
    <w:p w:rsidR="007B2CFA" w:rsidRPr="00AE5CC7" w:rsidRDefault="007B2CFA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F50316" w:rsidRDefault="00F50316">
      <w:pPr>
        <w:widowControl/>
        <w:wordWrap/>
        <w:autoSpaceDE/>
        <w:autoSpaceDN/>
        <w:rPr>
          <w:rFonts w:ascii="Times New Roman" w:eastAsia="한양신명조" w:hAnsi="Times New Roman" w:cs="Times New Roman"/>
          <w:b/>
          <w:bCs/>
          <w:color w:val="000000"/>
          <w:kern w:val="0"/>
          <w:sz w:val="24"/>
          <w:szCs w:val="24"/>
        </w:rPr>
      </w:pPr>
      <w:r>
        <w:rPr>
          <w:rFonts w:ascii="Times New Roman" w:eastAsia="한양신명조" w:hAnsi="Times New Roman" w:cs="Times New Roman"/>
          <w:b/>
          <w:bCs/>
          <w:sz w:val="24"/>
          <w:szCs w:val="24"/>
        </w:rPr>
        <w:br w:type="page"/>
      </w:r>
    </w:p>
    <w:p w:rsidR="00A6403D" w:rsidRPr="00AE5CC7" w:rsidRDefault="00A6403D" w:rsidP="00A6403D">
      <w:pPr>
        <w:pStyle w:val="a3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5CC7">
        <w:rPr>
          <w:rFonts w:ascii="Times New Roman" w:eastAsia="한양신명조" w:hAnsi="Times New Roman" w:cs="Times New Roman"/>
          <w:b/>
          <w:bCs/>
          <w:sz w:val="24"/>
          <w:szCs w:val="24"/>
        </w:rPr>
        <w:lastRenderedPageBreak/>
        <w:t>Figure (separate page)</w:t>
      </w:r>
    </w:p>
    <w:p w:rsidR="00A6403D" w:rsidRPr="00AE5CC7" w:rsidRDefault="00A6403D" w:rsidP="00A6403D">
      <w:pPr>
        <w:rPr>
          <w:rFonts w:ascii="Times New Roman" w:hAnsi="Times New Roman" w:cs="Times New Roman"/>
          <w:sz w:val="24"/>
          <w:szCs w:val="24"/>
        </w:rPr>
      </w:pPr>
    </w:p>
    <w:p w:rsidR="009050D3" w:rsidRPr="00A6403D" w:rsidRDefault="009050D3"/>
    <w:sectPr w:rsidR="009050D3" w:rsidRPr="00A6403D" w:rsidSect="00F50316">
      <w:footerReference w:type="default" r:id="rId7"/>
      <w:pgSz w:w="11906" w:h="16838" w:code="9"/>
      <w:pgMar w:top="1701" w:right="1418" w:bottom="1418" w:left="1418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2FF" w:rsidRDefault="009B42FF" w:rsidP="00A6403D">
      <w:pPr>
        <w:spacing w:after="0" w:line="240" w:lineRule="auto"/>
      </w:pPr>
      <w:r>
        <w:separator/>
      </w:r>
    </w:p>
  </w:endnote>
  <w:endnote w:type="continuationSeparator" w:id="0">
    <w:p w:rsidR="009B42FF" w:rsidRDefault="009B42FF" w:rsidP="00A6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927468"/>
      <w:docPartObj>
        <w:docPartGallery w:val="Page Numbers (Bottom of Page)"/>
        <w:docPartUnique/>
      </w:docPartObj>
    </w:sdtPr>
    <w:sdtEndPr/>
    <w:sdtContent>
      <w:p w:rsidR="00A6403D" w:rsidRDefault="00A640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316" w:rsidRPr="00F50316">
          <w:rPr>
            <w:noProof/>
            <w:lang w:val="ko-KR"/>
          </w:rPr>
          <w:t>5</w:t>
        </w:r>
        <w:r>
          <w:fldChar w:fldCharType="end"/>
        </w:r>
      </w:p>
    </w:sdtContent>
  </w:sdt>
  <w:p w:rsidR="00A6403D" w:rsidRDefault="00A640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2FF" w:rsidRDefault="009B42FF" w:rsidP="00A6403D">
      <w:pPr>
        <w:spacing w:after="0" w:line="240" w:lineRule="auto"/>
      </w:pPr>
      <w:r>
        <w:separator/>
      </w:r>
    </w:p>
  </w:footnote>
  <w:footnote w:type="continuationSeparator" w:id="0">
    <w:p w:rsidR="009B42FF" w:rsidRDefault="009B42FF" w:rsidP="00A6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3D"/>
    <w:rsid w:val="000A3A28"/>
    <w:rsid w:val="003D5249"/>
    <w:rsid w:val="007B2CFA"/>
    <w:rsid w:val="00870614"/>
    <w:rsid w:val="009050D3"/>
    <w:rsid w:val="009B42FF"/>
    <w:rsid w:val="009F21E8"/>
    <w:rsid w:val="00A6403D"/>
    <w:rsid w:val="00E60BCF"/>
    <w:rsid w:val="00E90AB3"/>
    <w:rsid w:val="00F5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6403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640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6403D"/>
  </w:style>
  <w:style w:type="paragraph" w:styleId="a5">
    <w:name w:val="footer"/>
    <w:basedOn w:val="a"/>
    <w:link w:val="Char0"/>
    <w:uiPriority w:val="99"/>
    <w:unhideWhenUsed/>
    <w:rsid w:val="00A640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4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3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6403D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A6403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6403D"/>
  </w:style>
  <w:style w:type="paragraph" w:styleId="a5">
    <w:name w:val="footer"/>
    <w:basedOn w:val="a"/>
    <w:link w:val="Char0"/>
    <w:uiPriority w:val="99"/>
    <w:unhideWhenUsed/>
    <w:rsid w:val="00A6403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6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사용자</dc:creator>
  <cp:lastModifiedBy>Registered User</cp:lastModifiedBy>
  <cp:revision>5</cp:revision>
  <dcterms:created xsi:type="dcterms:W3CDTF">2018-12-16T11:45:00Z</dcterms:created>
  <dcterms:modified xsi:type="dcterms:W3CDTF">2019-05-24T09:36:00Z</dcterms:modified>
</cp:coreProperties>
</file>